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B9" w:rsidRPr="00525D83" w:rsidRDefault="00525D83" w:rsidP="00525D83">
      <w:pPr>
        <w:jc w:val="center"/>
        <w:rPr>
          <w:b/>
        </w:rPr>
      </w:pPr>
      <w:r w:rsidRPr="00525D83">
        <w:rPr>
          <w:b/>
        </w:rPr>
        <w:t>Отчего горят бани!?</w:t>
      </w:r>
    </w:p>
    <w:p w:rsidR="0003362E" w:rsidRDefault="0003362E" w:rsidP="0003362E">
      <w:pPr>
        <w:tabs>
          <w:tab w:val="left" w:pos="2200"/>
        </w:tabs>
        <w:jc w:val="both"/>
      </w:pPr>
      <w:r>
        <w:rPr>
          <w:b/>
        </w:rPr>
        <w:t xml:space="preserve">25.02.2019г. на телефон 101 поступило сообщение о пожаре: </w:t>
      </w:r>
      <w:proofErr w:type="spellStart"/>
      <w:r>
        <w:rPr>
          <w:b/>
        </w:rPr>
        <w:t>Усольский</w:t>
      </w:r>
      <w:proofErr w:type="spellEnd"/>
      <w:r>
        <w:rPr>
          <w:b/>
        </w:rPr>
        <w:t xml:space="preserve"> район,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Мальта</w:t>
      </w:r>
      <w:proofErr w:type="gramEnd"/>
      <w:r>
        <w:rPr>
          <w:b/>
        </w:rPr>
        <w:t>, ул. Ленина</w:t>
      </w:r>
      <w:r>
        <w:rPr>
          <w:b/>
        </w:rPr>
        <w:t xml:space="preserve">. </w:t>
      </w:r>
      <w:r>
        <w:rPr>
          <w:b/>
        </w:rPr>
        <w:t xml:space="preserve">На момент прибытия первого подразделения: </w:t>
      </w:r>
      <w:r>
        <w:t>два</w:t>
      </w:r>
      <w:r>
        <w:rPr>
          <w:b/>
        </w:rPr>
        <w:t xml:space="preserve"> </w:t>
      </w:r>
      <w:r>
        <w:t xml:space="preserve"> жилых дома, надворные постройки на двух участках полностью охвачены огнем, частичное обрушение кровли и потолочных перекрытий, плотная застройка, безводный район, угроза перехода огня на соседние строения.</w:t>
      </w:r>
      <w:r>
        <w:t xml:space="preserve"> </w:t>
      </w:r>
      <w:r>
        <w:rPr>
          <w:b/>
        </w:rPr>
        <w:t>В результате пожара:</w:t>
      </w:r>
      <w:r>
        <w:rPr>
          <w:b/>
        </w:rPr>
        <w:t xml:space="preserve"> уничтожены строения на 2 - х участках общей площадью 336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  <w:r>
        <w:t xml:space="preserve"> </w:t>
      </w:r>
      <w:r>
        <w:t>(п</w:t>
      </w:r>
      <w:r>
        <w:t>ервый дом на площади 81кв</w:t>
      </w:r>
      <w:proofErr w:type="gramStart"/>
      <w:r>
        <w:t>.м</w:t>
      </w:r>
      <w:proofErr w:type="gramEnd"/>
      <w:r>
        <w:t>, второй дом на площади 64</w:t>
      </w:r>
      <w:r>
        <w:t xml:space="preserve"> </w:t>
      </w:r>
      <w:proofErr w:type="spellStart"/>
      <w:r>
        <w:t>кв.м</w:t>
      </w:r>
      <w:proofErr w:type="spellEnd"/>
      <w:r>
        <w:t>.</w:t>
      </w:r>
      <w:r>
        <w:t xml:space="preserve">, сарай на площади 32 </w:t>
      </w:r>
      <w:proofErr w:type="spellStart"/>
      <w:r>
        <w:t>кв.м</w:t>
      </w:r>
      <w:proofErr w:type="spellEnd"/>
      <w:r>
        <w:t xml:space="preserve">, баня на площади 16 </w:t>
      </w:r>
      <w:proofErr w:type="spellStart"/>
      <w:r>
        <w:t>кв.м</w:t>
      </w:r>
      <w:proofErr w:type="spellEnd"/>
      <w:r>
        <w:t xml:space="preserve">, дровяник на площади 16 </w:t>
      </w:r>
      <w:proofErr w:type="spellStart"/>
      <w:r>
        <w:t>кв.м</w:t>
      </w:r>
      <w:proofErr w:type="spellEnd"/>
      <w:r>
        <w:t>,</w:t>
      </w:r>
      <w:r>
        <w:rPr>
          <w:b/>
        </w:rPr>
        <w:t xml:space="preserve"> </w:t>
      </w:r>
      <w:r>
        <w:t xml:space="preserve">поврежден  гараж на площади 32 </w:t>
      </w:r>
      <w:proofErr w:type="spellStart"/>
      <w:r>
        <w:t>кв.м</w:t>
      </w:r>
      <w:proofErr w:type="spellEnd"/>
      <w:r>
        <w:t xml:space="preserve">; уничтожены полностью - гараж на площади 15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сарай на площади 24 </w:t>
      </w:r>
      <w:proofErr w:type="spellStart"/>
      <w:r>
        <w:t>кв.м</w:t>
      </w:r>
      <w:proofErr w:type="spellEnd"/>
      <w:r>
        <w:t xml:space="preserve">, стайка на площади 12 </w:t>
      </w:r>
      <w:proofErr w:type="spellStart"/>
      <w:r>
        <w:t>кв.м</w:t>
      </w:r>
      <w:proofErr w:type="spellEnd"/>
      <w:r>
        <w:t xml:space="preserve">, дровяник на площади 20 </w:t>
      </w:r>
      <w:proofErr w:type="spellStart"/>
      <w:r>
        <w:t>кв.м</w:t>
      </w:r>
      <w:proofErr w:type="spellEnd"/>
      <w:r>
        <w:t xml:space="preserve">, повреждена - баня на площади 24кв.м. Использовался  </w:t>
      </w:r>
      <w:proofErr w:type="spellStart"/>
      <w:r>
        <w:t>водоисточник</w:t>
      </w:r>
      <w:proofErr w:type="spellEnd"/>
      <w:r>
        <w:t xml:space="preserve"> - р. Белая, на расстоянии 2 км.</w:t>
      </w:r>
      <w:r>
        <w:rPr>
          <w:color w:val="FF0000"/>
        </w:rPr>
        <w:t xml:space="preserve"> </w:t>
      </w:r>
      <w:r>
        <w:t>Спасено 3 строения (дом, летняя кухня, баня).</w:t>
      </w:r>
      <w:r>
        <w:rPr>
          <w:b/>
        </w:rPr>
        <w:t xml:space="preserve"> </w:t>
      </w:r>
      <w:r>
        <w:rPr>
          <w:b/>
        </w:rPr>
        <w:t>Погибших, травмированных нет.</w:t>
      </w:r>
      <w:r w:rsidRPr="0003362E">
        <w:t xml:space="preserve"> </w:t>
      </w:r>
      <w:r>
        <w:t>Предполагае</w:t>
      </w:r>
      <w:r>
        <w:t xml:space="preserve">мая причина </w:t>
      </w:r>
      <w:r w:rsidR="00F02388">
        <w:t xml:space="preserve">– недостаток конструкции и </w:t>
      </w:r>
      <w:r w:rsidR="00F02388">
        <w:t>нарушения требований при монтаже электрооборудования</w:t>
      </w:r>
      <w:r>
        <w:t>, виновное лицо, ущерб - устанавливается.</w:t>
      </w:r>
    </w:p>
    <w:p w:rsidR="00F02388" w:rsidRDefault="00F02388" w:rsidP="0003362E">
      <w:pPr>
        <w:tabs>
          <w:tab w:val="left" w:pos="2200"/>
        </w:tabs>
        <w:jc w:val="both"/>
        <w:rPr>
          <w:b/>
        </w:rPr>
      </w:pPr>
    </w:p>
    <w:p w:rsidR="00F02388" w:rsidRPr="00F02388" w:rsidRDefault="00F02388" w:rsidP="00F02388">
      <w:pPr>
        <w:tabs>
          <w:tab w:val="left" w:pos="2200"/>
        </w:tabs>
        <w:spacing w:line="260" w:lineRule="exact"/>
        <w:jc w:val="both"/>
        <w:rPr>
          <w:b/>
        </w:rPr>
      </w:pPr>
      <w:r>
        <w:rPr>
          <w:b/>
        </w:rPr>
        <w:t xml:space="preserve">25.02.19г. </w:t>
      </w:r>
      <w:r>
        <w:rPr>
          <w:b/>
        </w:rPr>
        <w:t xml:space="preserve">в СНТ </w:t>
      </w:r>
      <w:proofErr w:type="spellStart"/>
      <w:r>
        <w:rPr>
          <w:b/>
        </w:rPr>
        <w:t>Новоясачная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Усольского</w:t>
      </w:r>
      <w:proofErr w:type="spellEnd"/>
      <w:r>
        <w:rPr>
          <w:b/>
        </w:rPr>
        <w:t xml:space="preserve"> района в результате пожара </w:t>
      </w:r>
      <w:r>
        <w:t xml:space="preserve">уничтожена кровля бани и потолочные перекрытия по всей площади. Общая площадь пожара 40 </w:t>
      </w:r>
      <w:proofErr w:type="spellStart"/>
      <w:r>
        <w:t>кв.м</w:t>
      </w:r>
      <w:proofErr w:type="spellEnd"/>
      <w:r>
        <w:t>. Спасено 2 строения (дом, баня).</w:t>
      </w:r>
      <w:r>
        <w:rPr>
          <w:b/>
        </w:rPr>
        <w:t xml:space="preserve"> Погибших, травмированных нет.</w:t>
      </w:r>
      <w:r>
        <w:t xml:space="preserve"> Предварительная причина пожара – недостаток конструкции и нарушения требований при монтаже электрооборудования. Виновное лицо, ущерб -  устанавливаются.</w:t>
      </w:r>
    </w:p>
    <w:p w:rsidR="00F02388" w:rsidRDefault="00F02388" w:rsidP="00F02388">
      <w:pPr>
        <w:tabs>
          <w:tab w:val="left" w:pos="2200"/>
        </w:tabs>
        <w:jc w:val="both"/>
        <w:rPr>
          <w:b/>
        </w:rPr>
      </w:pPr>
    </w:p>
    <w:p w:rsidR="00F02388" w:rsidRDefault="00F02388" w:rsidP="00F02388">
      <w:pPr>
        <w:tabs>
          <w:tab w:val="left" w:pos="2200"/>
        </w:tabs>
        <w:jc w:val="both"/>
      </w:pPr>
      <w:r>
        <w:rPr>
          <w:b/>
        </w:rPr>
        <w:t>03.03.2019г. на телефон 101 поступило сообщение о горении г. Усолье-Сибирское, ул. 9-я Мая.</w:t>
      </w:r>
      <w:r w:rsidRPr="0003362E">
        <w:rPr>
          <w:b/>
        </w:rPr>
        <w:t xml:space="preserve"> </w:t>
      </w:r>
      <w:r>
        <w:rPr>
          <w:b/>
        </w:rPr>
        <w:t>На момент прибытия первого подразделения</w:t>
      </w:r>
      <w:r>
        <w:t>: баня охвачена огнем, произошло частичное обрушение кровли.</w:t>
      </w:r>
      <w:r>
        <w:rPr>
          <w:b/>
        </w:rPr>
        <w:t xml:space="preserve"> В результате пожара:</w:t>
      </w:r>
      <w:r>
        <w:t xml:space="preserve"> баня изнутри повреждена огнем на площади 16 </w:t>
      </w:r>
      <w:proofErr w:type="spellStart"/>
      <w:r>
        <w:t>м.кв</w:t>
      </w:r>
      <w:proofErr w:type="spellEnd"/>
      <w:r>
        <w:t xml:space="preserve">., уничтожена кровля на площади 8 </w:t>
      </w:r>
      <w:proofErr w:type="spellStart"/>
      <w:r>
        <w:t>м.кв</w:t>
      </w:r>
      <w:proofErr w:type="spellEnd"/>
      <w:r>
        <w:t>.  Спасено 2 строения (гараж, дом двух квартирный).</w:t>
      </w:r>
      <w:r>
        <w:rPr>
          <w:b/>
        </w:rPr>
        <w:t xml:space="preserve"> Погибших, травмированных нет. </w:t>
      </w:r>
      <w:r>
        <w:t>Предварительная причина пожара – неисправность печного отопления, виновное лицо, ущерб устанавливается.</w:t>
      </w:r>
    </w:p>
    <w:p w:rsidR="00525D83" w:rsidRPr="0003362E" w:rsidRDefault="00525D83" w:rsidP="00F02388">
      <w:pPr>
        <w:tabs>
          <w:tab w:val="left" w:pos="2200"/>
        </w:tabs>
        <w:jc w:val="both"/>
        <w:rPr>
          <w:b/>
        </w:rPr>
      </w:pPr>
    </w:p>
    <w:p w:rsidR="00F02388" w:rsidRDefault="00812C59" w:rsidP="00812C59">
      <w:pPr>
        <w:jc w:val="center"/>
      </w:pPr>
      <w:r>
        <w:rPr>
          <w:noProof/>
        </w:rPr>
        <w:drawing>
          <wp:inline distT="0" distB="0" distL="0" distR="0" wp14:anchorId="72BE153D" wp14:editId="0141BE53">
            <wp:extent cx="2488223" cy="2496820"/>
            <wp:effectExtent l="0" t="0" r="7620" b="0"/>
            <wp:docPr id="1" name="Рисунок 1" descr="ÐÐ°ÑÑÐ¸Ð½ÐºÐ¸ Ð¿Ð¾ Ð·Ð°Ð¿ÑÐ¾ÑÑ ÑÐ¾ÑÐ¾ Ð¿Ð¾Ð¶Ð°ÑÑ Ð±Ð°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¾ÑÐ¾ Ð¿Ð¾Ð¶Ð°ÑÑ Ð±Ð°Ð½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23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25D83">
        <w:rPr>
          <w:noProof/>
        </w:rPr>
        <w:drawing>
          <wp:inline distT="0" distB="0" distL="0" distR="0" wp14:anchorId="58F050D4" wp14:editId="066F5D99">
            <wp:extent cx="2532185" cy="2497016"/>
            <wp:effectExtent l="0" t="0" r="1905" b="0"/>
            <wp:docPr id="2" name="Рисунок 2" descr="ÐÐ°ÑÑÐ¸Ð½ÐºÐ¸ Ð¿Ð¾ Ð·Ð°Ð¿ÑÐ¾ÑÑ ÑÐ¾ÑÐ¾ Ð¿Ð¾Ð¶Ð°ÑÑ Ð±Ð°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Ð¾ÑÐ¾ Ð¿Ð¾Ð¶Ð°ÑÑ Ð±Ð°Ð½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35" cy="251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2642" w:rsidRDefault="00B22642" w:rsidP="00B22642">
      <w:pPr>
        <w:pStyle w:val="a3"/>
        <w:shd w:val="clear" w:color="auto" w:fill="F5F5F5"/>
        <w:spacing w:before="12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Согласно статистике, </w:t>
      </w:r>
      <w:r w:rsidR="00525D83">
        <w:rPr>
          <w:rFonts w:ascii="Arial" w:hAnsi="Arial" w:cs="Arial"/>
          <w:color w:val="000000"/>
          <w:sz w:val="18"/>
          <w:szCs w:val="18"/>
        </w:rPr>
        <w:t xml:space="preserve">в большинстве случаев </w:t>
      </w:r>
      <w:r w:rsidR="00525D83">
        <w:rPr>
          <w:rFonts w:ascii="Arial" w:hAnsi="Arial" w:cs="Arial"/>
          <w:color w:val="000000"/>
          <w:sz w:val="18"/>
          <w:szCs w:val="18"/>
        </w:rPr>
        <w:t>российские  пожарные</w:t>
      </w:r>
      <w:r w:rsidR="00525D83" w:rsidRPr="00525D8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выезжают бороться с огнем в частных домах, и бани горят чаще, чем сараи, летние кухни и </w:t>
      </w:r>
      <w:r w:rsidR="00525D83">
        <w:rPr>
          <w:rFonts w:ascii="Arial" w:hAnsi="Arial" w:cs="Arial"/>
          <w:color w:val="000000"/>
          <w:sz w:val="18"/>
          <w:szCs w:val="18"/>
        </w:rPr>
        <w:t>другие хозяйственные</w:t>
      </w:r>
      <w:r>
        <w:rPr>
          <w:rFonts w:ascii="Arial" w:hAnsi="Arial" w:cs="Arial"/>
          <w:color w:val="000000"/>
          <w:sz w:val="18"/>
          <w:szCs w:val="18"/>
        </w:rPr>
        <w:t xml:space="preserve"> постройки.</w:t>
      </w:r>
    </w:p>
    <w:p w:rsidR="00B22642" w:rsidRDefault="00525D83" w:rsidP="00B22642">
      <w:pPr>
        <w:pStyle w:val="a3"/>
        <w:shd w:val="clear" w:color="auto" w:fill="F5F5F5"/>
        <w:spacing w:before="12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Основной </w:t>
      </w:r>
      <w:r w:rsidR="00B22642">
        <w:rPr>
          <w:rFonts w:ascii="Arial" w:hAnsi="Arial" w:cs="Arial"/>
          <w:color w:val="000000"/>
          <w:sz w:val="18"/>
          <w:szCs w:val="18"/>
        </w:rPr>
        <w:t>причиной возгорания бань являются проблемы с электропроводкой. Электропроводка может быть устаревшей, изоляция проводов повреждена, в результате чего и случаются пожары.</w:t>
      </w:r>
      <w:r w:rsidR="00B22642">
        <w:rPr>
          <w:rFonts w:ascii="Arial" w:hAnsi="Arial" w:cs="Arial"/>
          <w:color w:val="000000"/>
          <w:sz w:val="18"/>
          <w:szCs w:val="18"/>
        </w:rPr>
        <w:t xml:space="preserve"> </w:t>
      </w:r>
      <w:r w:rsidR="00B22642">
        <w:rPr>
          <w:rFonts w:ascii="Arial" w:hAnsi="Arial" w:cs="Arial"/>
          <w:color w:val="000000"/>
          <w:sz w:val="18"/>
          <w:szCs w:val="18"/>
        </w:rPr>
        <w:t>Еще одна веская причина возгорания бани –</w:t>
      </w:r>
      <w:r w:rsidR="00B22642" w:rsidRPr="00B22642">
        <w:rPr>
          <w:rFonts w:ascii="Arial" w:hAnsi="Arial" w:cs="Arial"/>
          <w:color w:val="000000"/>
          <w:sz w:val="18"/>
          <w:szCs w:val="18"/>
        </w:rPr>
        <w:t xml:space="preserve"> </w:t>
      </w:r>
      <w:r w:rsidR="00B22642">
        <w:rPr>
          <w:rFonts w:ascii="Arial" w:hAnsi="Arial" w:cs="Arial"/>
          <w:color w:val="000000"/>
          <w:sz w:val="18"/>
          <w:szCs w:val="18"/>
        </w:rPr>
        <w:t>отступление от правил при монтаже и установке печи</w:t>
      </w:r>
      <w:r w:rsidR="00B22642">
        <w:rPr>
          <w:rFonts w:ascii="Arial" w:hAnsi="Arial" w:cs="Arial"/>
          <w:color w:val="000000"/>
          <w:sz w:val="18"/>
          <w:szCs w:val="18"/>
        </w:rPr>
        <w:t xml:space="preserve">, несоблюдение расстояний и отделка вокруг печи горючими материалами в результате - </w:t>
      </w:r>
      <w:r w:rsidR="00B22642">
        <w:rPr>
          <w:rFonts w:ascii="Arial" w:hAnsi="Arial" w:cs="Arial"/>
          <w:color w:val="000000"/>
          <w:sz w:val="18"/>
          <w:szCs w:val="18"/>
        </w:rPr>
        <w:t> перекаливание печи в процессе ее топки</w:t>
      </w:r>
      <w:r w:rsidR="00B22642">
        <w:rPr>
          <w:rFonts w:ascii="Arial" w:hAnsi="Arial" w:cs="Arial"/>
          <w:color w:val="000000"/>
          <w:sz w:val="18"/>
          <w:szCs w:val="18"/>
        </w:rPr>
        <w:t xml:space="preserve"> и возгорание ограждающих конструкций!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B22642">
        <w:rPr>
          <w:rFonts w:ascii="Arial" w:hAnsi="Arial" w:cs="Arial"/>
          <w:color w:val="000000"/>
          <w:sz w:val="18"/>
          <w:szCs w:val="18"/>
        </w:rPr>
        <w:t>Среди других распространенных причин воспламенения бань</w:t>
      </w:r>
      <w:r w:rsidR="00B22642">
        <w:rPr>
          <w:rFonts w:ascii="Arial" w:hAnsi="Arial" w:cs="Arial"/>
          <w:color w:val="000000"/>
          <w:sz w:val="18"/>
          <w:szCs w:val="18"/>
        </w:rPr>
        <w:t xml:space="preserve">: засоренный дымоход, </w:t>
      </w:r>
      <w:r w:rsidR="00B22642">
        <w:rPr>
          <w:rFonts w:ascii="Arial" w:hAnsi="Arial" w:cs="Arial"/>
          <w:color w:val="000000"/>
          <w:sz w:val="18"/>
          <w:szCs w:val="18"/>
        </w:rPr>
        <w:t>оставленная без присмотра открытая топка</w:t>
      </w:r>
      <w:r w:rsidR="00B22642">
        <w:rPr>
          <w:rFonts w:ascii="Arial" w:hAnsi="Arial" w:cs="Arial"/>
          <w:color w:val="000000"/>
          <w:sz w:val="18"/>
          <w:szCs w:val="18"/>
        </w:rPr>
        <w:t>, наличие щелей и прогаров в печи</w:t>
      </w:r>
      <w:r w:rsidR="00B22642">
        <w:rPr>
          <w:rFonts w:ascii="Arial" w:hAnsi="Arial" w:cs="Arial"/>
          <w:color w:val="000000"/>
          <w:sz w:val="18"/>
          <w:szCs w:val="18"/>
        </w:rPr>
        <w:t>.</w:t>
      </w:r>
    </w:p>
    <w:p w:rsidR="00B22642" w:rsidRDefault="00B22642" w:rsidP="00B22642">
      <w:pPr>
        <w:pStyle w:val="a3"/>
        <w:shd w:val="clear" w:color="auto" w:fill="F5F5F5"/>
        <w:spacing w:before="12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Причиной возгорания бани может послужить и неграмотная отделка парной. Так, к примеру, многие для утепления используют отражающую тепло фольгу. В итоге на обшивочную доску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вагонку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оказывается </w:t>
      </w:r>
      <w:r>
        <w:rPr>
          <w:rFonts w:ascii="Arial" w:hAnsi="Arial" w:cs="Arial"/>
          <w:color w:val="000000"/>
          <w:sz w:val="18"/>
          <w:szCs w:val="18"/>
        </w:rPr>
        <w:lastRenderedPageBreak/>
        <w:t>двойное неблагоприятное воздействие – жара от печи и света, который отражается от фольги. В результате появляются мелкие трещины, которые и провоцируют быстрое воспламенение. Именно поэтому фольгу не стоит использовать для отделки парной, в особенности для герметизации крыши.</w:t>
      </w:r>
    </w:p>
    <w:p w:rsidR="00B22642" w:rsidRPr="00B22642" w:rsidRDefault="00B22642" w:rsidP="00B22642">
      <w:pPr>
        <w:shd w:val="clear" w:color="auto" w:fill="F5F5F5"/>
        <w:spacing w:before="120" w:after="240"/>
        <w:jc w:val="both"/>
        <w:rPr>
          <w:rFonts w:ascii="Arial" w:hAnsi="Arial" w:cs="Arial"/>
          <w:color w:val="000000"/>
          <w:sz w:val="18"/>
          <w:szCs w:val="18"/>
        </w:rPr>
      </w:pPr>
      <w:r w:rsidRPr="00B22642">
        <w:rPr>
          <w:rFonts w:ascii="Arial" w:hAnsi="Arial" w:cs="Arial"/>
          <w:color w:val="000000"/>
          <w:sz w:val="18"/>
          <w:szCs w:val="18"/>
        </w:rPr>
        <w:t>Как правило, при возгорании бани строение уничтожается полностью. В отдельных «эпизодах» перегорают только потолочные покрытия, обугливаются стены.</w:t>
      </w:r>
    </w:p>
    <w:p w:rsidR="00B22642" w:rsidRDefault="00B22642" w:rsidP="00B22642">
      <w:pPr>
        <w:shd w:val="clear" w:color="auto" w:fill="F5F5F5"/>
        <w:spacing w:before="120" w:after="240"/>
        <w:jc w:val="both"/>
        <w:rPr>
          <w:rFonts w:ascii="Arial" w:hAnsi="Arial" w:cs="Arial"/>
          <w:color w:val="000000"/>
          <w:sz w:val="18"/>
          <w:szCs w:val="18"/>
        </w:rPr>
      </w:pPr>
      <w:r w:rsidRPr="00B22642">
        <w:rPr>
          <w:rFonts w:ascii="Arial" w:hAnsi="Arial" w:cs="Arial"/>
          <w:color w:val="000000"/>
          <w:sz w:val="18"/>
          <w:szCs w:val="18"/>
        </w:rPr>
        <w:t xml:space="preserve">Во избежание неприятных ситуаций, когда горят бани, уже на стадии формирования фундамента необходимо соблюдать основные правила. </w:t>
      </w:r>
      <w:r w:rsidR="00525D83">
        <w:rPr>
          <w:rFonts w:ascii="Arial" w:hAnsi="Arial" w:cs="Arial"/>
          <w:color w:val="000000"/>
          <w:sz w:val="18"/>
          <w:szCs w:val="18"/>
        </w:rPr>
        <w:t>П</w:t>
      </w:r>
      <w:r w:rsidRPr="00B22642">
        <w:rPr>
          <w:rFonts w:ascii="Arial" w:hAnsi="Arial" w:cs="Arial"/>
          <w:color w:val="000000"/>
          <w:sz w:val="18"/>
          <w:szCs w:val="18"/>
        </w:rPr>
        <w:t>роектирование парной и ее возведение должны осуществляться с учетом соблюдения основных пожарных и санитарных норм</w:t>
      </w:r>
      <w:r w:rsidR="00525D83">
        <w:rPr>
          <w:rFonts w:ascii="Arial" w:hAnsi="Arial" w:cs="Arial"/>
          <w:color w:val="000000"/>
          <w:sz w:val="18"/>
          <w:szCs w:val="18"/>
        </w:rPr>
        <w:t xml:space="preserve"> и тогда ваша</w:t>
      </w:r>
      <w:r w:rsidRPr="00B22642">
        <w:rPr>
          <w:rFonts w:ascii="Arial" w:hAnsi="Arial" w:cs="Arial"/>
          <w:color w:val="000000"/>
          <w:sz w:val="18"/>
          <w:szCs w:val="18"/>
        </w:rPr>
        <w:t xml:space="preserve"> баня прослужит</w:t>
      </w:r>
      <w:r w:rsidR="00525D83">
        <w:rPr>
          <w:rFonts w:ascii="Arial" w:hAnsi="Arial" w:cs="Arial"/>
          <w:color w:val="000000"/>
          <w:sz w:val="18"/>
          <w:szCs w:val="18"/>
        </w:rPr>
        <w:t xml:space="preserve"> вам не один год!</w:t>
      </w:r>
    </w:p>
    <w:p w:rsidR="00812C59" w:rsidRDefault="00812C59" w:rsidP="00812C59">
      <w:pPr>
        <w:shd w:val="clear" w:color="auto" w:fill="F5F5F5"/>
        <w:spacing w:before="120" w:after="24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491A49A4" wp14:editId="4BC959BD">
            <wp:extent cx="2461895" cy="1846580"/>
            <wp:effectExtent l="0" t="0" r="0" b="1270"/>
            <wp:docPr id="4" name="Рисунок 4" descr="ÐÐ°ÑÑÐ¸Ð½ÐºÐ¸ Ð¿Ð¾ Ð·Ð°Ð¿ÑÐ¾ÑÑ ÑÐ¾ÑÐ¾ Ð¿Ð¾Ð¶Ð°ÑÑ Ð±Ð°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Ð¾ÑÐ¾ Ð¿Ð¾Ð¶Ð°ÑÑ Ð±Ð°Ð½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83" w:rsidRPr="00525D83" w:rsidRDefault="00525D83" w:rsidP="00525D83">
      <w:pPr>
        <w:shd w:val="clear" w:color="auto" w:fill="F5F5F5"/>
        <w:spacing w:before="120" w:after="2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525D8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При пожаре звоните по номеру </w:t>
      </w:r>
      <w:r w:rsidRPr="00525D83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101 </w:t>
      </w:r>
      <w:r w:rsidRPr="00525D83">
        <w:rPr>
          <w:rFonts w:ascii="Arial" w:hAnsi="Arial" w:cs="Arial"/>
          <w:b/>
          <w:color w:val="000000"/>
          <w:sz w:val="18"/>
          <w:szCs w:val="18"/>
          <w:u w:val="single"/>
        </w:rPr>
        <w:t>с сот</w:t>
      </w:r>
      <w:proofErr w:type="gramStart"/>
      <w:r w:rsidRPr="00525D83">
        <w:rPr>
          <w:rFonts w:ascii="Arial" w:hAnsi="Arial" w:cs="Arial"/>
          <w:b/>
          <w:color w:val="000000"/>
          <w:sz w:val="18"/>
          <w:szCs w:val="18"/>
          <w:u w:val="single"/>
        </w:rPr>
        <w:t>.</w:t>
      </w:r>
      <w:proofErr w:type="gramEnd"/>
      <w:r w:rsidRPr="00525D8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proofErr w:type="gramStart"/>
      <w:r w:rsidRPr="00525D83">
        <w:rPr>
          <w:rFonts w:ascii="Arial" w:hAnsi="Arial" w:cs="Arial"/>
          <w:b/>
          <w:color w:val="000000"/>
          <w:sz w:val="18"/>
          <w:szCs w:val="18"/>
          <w:u w:val="single"/>
        </w:rPr>
        <w:t>т</w:t>
      </w:r>
      <w:proofErr w:type="gramEnd"/>
      <w:r w:rsidRPr="00525D8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ел., по номеру </w:t>
      </w:r>
      <w:r w:rsidRPr="00525D83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01 </w:t>
      </w:r>
      <w:r w:rsidRPr="00525D83">
        <w:rPr>
          <w:rFonts w:ascii="Arial" w:hAnsi="Arial" w:cs="Arial"/>
          <w:b/>
          <w:color w:val="000000"/>
          <w:sz w:val="18"/>
          <w:szCs w:val="18"/>
          <w:u w:val="single"/>
        </w:rPr>
        <w:t>– со стационарного.</w:t>
      </w:r>
    </w:p>
    <w:p w:rsidR="00525D83" w:rsidRDefault="00525D83" w:rsidP="00B22642">
      <w:pPr>
        <w:shd w:val="clear" w:color="auto" w:fill="F5F5F5"/>
        <w:spacing w:before="120" w:after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Гос. Инспектор г. Усолье – Сибирское </w:t>
      </w:r>
    </w:p>
    <w:p w:rsidR="00F02388" w:rsidRPr="00525D83" w:rsidRDefault="00525D83" w:rsidP="00525D83">
      <w:pPr>
        <w:shd w:val="clear" w:color="auto" w:fill="F5F5F5"/>
        <w:spacing w:before="120" w:after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Усольского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 Звягинцева Ю.В.</w:t>
      </w:r>
    </w:p>
    <w:sectPr w:rsidR="00F02388" w:rsidRPr="0052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35"/>
    <w:rsid w:val="0003362E"/>
    <w:rsid w:val="00525D83"/>
    <w:rsid w:val="00572735"/>
    <w:rsid w:val="00812C59"/>
    <w:rsid w:val="00B22642"/>
    <w:rsid w:val="00B35BC9"/>
    <w:rsid w:val="00DF6623"/>
    <w:rsid w:val="00F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6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5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6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5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2019-03-04T13:38:00Z</dcterms:created>
  <dcterms:modified xsi:type="dcterms:W3CDTF">2019-03-04T14:20:00Z</dcterms:modified>
</cp:coreProperties>
</file>